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54" w:rsidRPr="00067754" w:rsidRDefault="00067754" w:rsidP="00067754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fldChar w:fldCharType="begin"/>
      </w:r>
      <w:r w:rsidRPr="0006775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instrText xml:space="preserve"> HYPERLINK "http://school30.68edu.ru/activities/integrated-learning/17-materials-for-parents/62-attitude" </w:instrText>
      </w:r>
      <w:r w:rsidRPr="0006775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fldChar w:fldCharType="separate"/>
      </w:r>
      <w:r w:rsidR="00184757" w:rsidRPr="0006775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bdr w:val="none" w:sz="0" w:space="0" w:color="auto" w:frame="1"/>
          <w:lang w:eastAsia="ru-RU"/>
        </w:rPr>
        <w:t>КАК МЫ ОТНОСИМСЯ К ИДЕЕ ИНТЕГРИРОВАННОГО ОБУЧЕНИЯ</w:t>
      </w:r>
      <w:r w:rsidRPr="0006775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fldChar w:fldCharType="end"/>
      </w:r>
    </w:p>
    <w:p w:rsidR="00067754" w:rsidRPr="00067754" w:rsidRDefault="00067754" w:rsidP="00067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754" w:rsidRPr="00CC3444" w:rsidRDefault="00067754" w:rsidP="00CC3444">
      <w:pPr>
        <w:spacing w:after="27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школе был проведён опрос среди учеников, учителей и родителей. Вы хотели бы, чтобы в вашем классе учился ребёнок – инвалид?</w:t>
      </w:r>
    </w:p>
    <w:p w:rsidR="00CC3444" w:rsidRDefault="00067754" w:rsidP="00CC3444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всё знаем, что жизнь, для некоторых очень трудна. И не всем удаётся прожить её хорошо. Я буду за то, чтобы в наш класс приняли учащегося – инвалида. Я думаю, что и мой класс не будет </w:t>
      </w:r>
      <w:proofErr w:type="gram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 знаем, что случится с нами завтра. Сегодня инвалид – он, а завтра он будет одним из нас. И поэтому мы должны уважать инвалидов и поддержать по мере возможности мораль</w:t>
      </w:r>
      <w:r w:rsidR="00184757" w:rsidRPr="00184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материально. </w:t>
      </w:r>
    </w:p>
    <w:p w:rsidR="00CC3444" w:rsidRDefault="00CC3444" w:rsidP="00CC3444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44" w:rsidRDefault="00CC3444" w:rsidP="00CC3444">
      <w:pPr>
        <w:spacing w:after="0" w:line="33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20 учащихся ответили: «Да» -  83%. «Нет» - 17%.</w:t>
      </w:r>
      <w:r w:rsidR="00184757" w:rsidRPr="00184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4757" w:rsidRPr="00CC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Ученик. 8 </w:t>
      </w:r>
      <w:r w:rsidR="00067754" w:rsidRPr="00CC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067754"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444" w:rsidRPr="00CC3444" w:rsidRDefault="00067754" w:rsidP="00CC3444">
      <w:pPr>
        <w:spacing w:after="0" w:line="33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Я </w:t>
      </w:r>
      <w:proofErr w:type="gram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ребёнок инвалид учился в нашей</w:t>
      </w:r>
      <w:r w:rsidR="00CC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57" w:rsidRPr="0018475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его всему научим. Никогда не будем обижать сами и другим не дадим. ПРИХОДИ СМЕЛО. </w:t>
      </w: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 6 класс.</w:t>
      </w:r>
    </w:p>
    <w:p w:rsidR="00067754" w:rsidRDefault="00067754" w:rsidP="00CC3444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</w:t>
      </w:r>
      <w:proofErr w:type="gram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 моём классе учился инвалид. Ведь независимо, инвалид он или нет, главн</w:t>
      </w:r>
      <w:r w:rsidR="00CC3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что у него в душе.</w:t>
      </w:r>
    </w:p>
    <w:p w:rsidR="00CC3444" w:rsidRPr="00067754" w:rsidRDefault="00CC3444" w:rsidP="00CC3444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44" w:rsidRPr="00CC3444" w:rsidRDefault="00184757" w:rsidP="00067754">
      <w:pPr>
        <w:spacing w:after="270" w:line="33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Было опрошено 25 родителей. «Да» – 67%. «Нет» </w:t>
      </w:r>
      <w:r w:rsidR="00067754" w:rsidRPr="00CC3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33%.</w:t>
      </w:r>
      <w:r w:rsidR="00CC3444" w:rsidRPr="00CC3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C3444" w:rsidRDefault="00067754" w:rsidP="00CC3444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</w:t>
      </w: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бы очень хотелось, чтобы все дети рождались </w:t>
      </w:r>
      <w:proofErr w:type="gram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было бы детей инвалидов. Но если ребёнок – инвалид имеет возможность ходить в школу и учиться, то пусть учится. Ведь инвалидность не означает, что ребёнок должен быть изгоем. Он такой же полноправный человек.</w:t>
      </w: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</w:t>
      </w: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444" w:rsidRPr="00CC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444" w:rsidRDefault="00CC3444" w:rsidP="00CC3444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дети – инвалиды такие же, как и другие дети. Им тоже требуется общение с нормальными детьми, а также образование. Их нельзя считать хуже, чем других людей. Из нас никто от этого не застрахован.</w:t>
      </w:r>
    </w:p>
    <w:p w:rsidR="00067754" w:rsidRPr="00067754" w:rsidRDefault="00CC3444" w:rsidP="00CC3444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067754" w:rsidRPr="00CC3444" w:rsidRDefault="00184757" w:rsidP="00067754">
      <w:pPr>
        <w:spacing w:after="270" w:line="33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Было опрошено 10</w:t>
      </w:r>
      <w:r w:rsidR="00067754" w:rsidRPr="00CC3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учителей, из них ответили: «Да» - </w:t>
      </w:r>
      <w:r w:rsidRPr="00CC3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учителей – 90%. «Нет» - 1 учитель – 1</w:t>
      </w:r>
      <w:r w:rsidR="00067754" w:rsidRPr="00CC3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0%.</w:t>
      </w:r>
    </w:p>
    <w:p w:rsidR="00CC3444" w:rsidRDefault="00067754" w:rsidP="00CC3444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– инвалид тоже должен получить образование, если он не умственно отсталый. </w:t>
      </w:r>
    </w:p>
    <w:p w:rsidR="00067754" w:rsidRPr="00067754" w:rsidRDefault="00067754" w:rsidP="00CC3444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классе не должно быть таких детей, т.к. и здоровым детям хватает насмешек от своих одноклассников. Они временами очень жестокие – это дети образа жизни настоящего времени, живут по принципу «</w:t>
      </w:r>
      <w:proofErr w:type="gram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</w:t>
      </w:r>
      <w:proofErr w:type="gramEnd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выживает, слабому нет места среди нас»!</w:t>
      </w:r>
    </w:p>
    <w:p w:rsidR="00184757" w:rsidRPr="00184757" w:rsidRDefault="00184757" w:rsidP="00067754">
      <w:pPr>
        <w:spacing w:after="0" w:line="6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57" w:rsidRDefault="00184757" w:rsidP="00067754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</w:p>
    <w:p w:rsidR="00CC3444" w:rsidRDefault="00CC3444" w:rsidP="00067754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</w:p>
    <w:p w:rsidR="00067754" w:rsidRPr="00067754" w:rsidRDefault="00CC3444" w:rsidP="00067754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hyperlink r:id="rId6" w:history="1">
        <w:r w:rsidR="00184757" w:rsidRPr="00067754">
          <w:rPr>
            <w:rFonts w:ascii="Times New Roman" w:eastAsia="Times New Roman" w:hAnsi="Times New Roman" w:cs="Times New Roman"/>
            <w:b/>
            <w:bCs/>
            <w:spacing w:val="-15"/>
            <w:sz w:val="28"/>
            <w:szCs w:val="28"/>
            <w:bdr w:val="none" w:sz="0" w:space="0" w:color="auto" w:frame="1"/>
            <w:lang w:eastAsia="ru-RU"/>
          </w:rPr>
          <w:t>ПАМЯТКА РОДИТЕЛЯМ</w:t>
        </w:r>
      </w:hyperlink>
    </w:p>
    <w:p w:rsidR="00067754" w:rsidRPr="00067754" w:rsidRDefault="00067754" w:rsidP="00067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44" w:rsidRDefault="00067754" w:rsidP="00067754">
      <w:pPr>
        <w:spacing w:after="27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B4367" wp14:editId="0E85BE62">
            <wp:extent cx="1933575" cy="1447800"/>
            <wp:effectExtent l="0" t="0" r="9525" b="0"/>
            <wp:docPr id="2" name="Рисунок 2" descr="Памятка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родител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54" w:rsidRPr="00067754" w:rsidRDefault="00067754" w:rsidP="00067754">
      <w:pPr>
        <w:spacing w:after="27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ребенок-инвалид учиться в общеобразовательной школе?</w:t>
      </w:r>
    </w:p>
    <w:p w:rsidR="00067754" w:rsidRPr="00067754" w:rsidRDefault="00067754" w:rsidP="00067754">
      <w:pPr>
        <w:spacing w:after="27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не только гарантирует право на образование любому ребенку, не зависимо от состояния его здоровья, физических, функциональных и психических особенностей, но и обязывает родителей предоставить доступ к образованию, что закреплено в законе Российской Федерации «Об образовании».  Дети-инвалиды не являются исключением - законодательство России, конвенция ООН о правах ребенка и различные международно-правовые пакты закрепляют права детей-инвалидов на получение образования, физическую, психологическую и социальную реабилитацию в условиях максимальной социальной интеграции.</w:t>
      </w:r>
    </w:p>
    <w:p w:rsidR="00067754" w:rsidRPr="00067754" w:rsidRDefault="00067754" w:rsidP="00067754">
      <w:pPr>
        <w:spacing w:after="27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Одним из самых эффективных методов получения образования детьми-инвалидами и их одновременной социальной реабилитации является инклюзивное образование - получение образования детей с особыми возможностями в общеобразовательных учебных заведениях. </w:t>
      </w:r>
      <w:proofErr w:type="gram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предполагает адаптацию общего образования к особым потребностям детей и преследует цель не только максимально интегрировать детей-инвалидов в общество, но и с раннего возраста приучить других детей к мысли, что существуют люди с различными физическими, физиологическими и психическими особенностями, которые являются такими же индивидуумами и членами общества, как и остальные дети, хотя в чем-то и отличаются от них.</w:t>
      </w:r>
      <w:proofErr w:type="gramEnd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этой целью ЮНЕСКО изменил использовавшийся ранее термин «интегрированное образование» на «инклюзивное образование», тем самым подчеркивая, что у всех детей существуют разные потребности в обучении. Ни для кого не секрет, что сегодня в общеобразовательных школах обучаются дети с совершенно разными психическими особенностями и способностью к обучению, включение в число учащихся общеобразовательных школ детей с особыми потребностями не оказывает существенного влияния на процесс обучения (при условии материального, методического обеспечения). Более того, при грамотном внедрении системы инклюзивного образования происходит не только максимально возможная социальная интеграция детей-инвалидов, но и повышается эффективность процесса обучения других детей.</w:t>
      </w:r>
    </w:p>
    <w:p w:rsidR="00067754" w:rsidRPr="00067754" w:rsidRDefault="00067754" w:rsidP="00067754">
      <w:pPr>
        <w:spacing w:after="27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ребенка с особыми потребностями в общеобразовательную школу будет достаточно заявления одного из родителей, его паспорта, копии </w:t>
      </w: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свидетельства о рождении ребенка и медицинской карты (форма 286 у). В некоторых случаях желательно предоставить индивидуальную программу реабилитации инвалида - документ, утвержденный приказом Министерства здравоохранения и социального развития Российской Федерации (приказ № 287 от 29.11.2004) и выдаваемый федеральными учреждениями </w:t>
      </w:r>
      <w:proofErr w:type="gram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 Индивидуальная программа реабилитации инвалида обязывает предоставить ребенку-инвалиду технические средства реабилитации, услуги по медицинской, социальной, профессиональной, психолого-педагогической реабилитации. Предоставление индивидуальной программы реабилитации инвалида не является обязательным условием приема ребенка с особыми потребностями в общеобразовательную школу, однако это в большинстве случаев является желательным, т.к. там могут быть даны рекомендации по обучению и созданию наиболее эффективных условий для этого.</w:t>
      </w:r>
    </w:p>
    <w:p w:rsidR="00067754" w:rsidRPr="00067754" w:rsidRDefault="00067754" w:rsidP="00067754">
      <w:pPr>
        <w:spacing w:after="27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очной формы обучения в общеобразовательной школе образование ребенка-инвалида может осуществляться в очно-заочной, заочной форме, в форме экстерната, надомного обучения, семейного образования. Возможно также обучение ребенка в интернате или коррекционной школе, куда он направляется на обучение органами управления образования. Для этого необходимо заключение психолого-медико-педагогической комиссии и согласие родителей. </w:t>
      </w:r>
      <w:proofErr w:type="gram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это заключение является положительным, то без согласия родителей никто не вправе сделать этого и родители имеют полное право определить своего ребенка в ближайшую к месту жительства общеобразовательную школу, а органы управления образования ОБЯЗАНЫ предоставить ребенку-инвалиду образование в той форме, на которой настаивают родители, что и оговаривается в законе Российской Федерации «Об образовании».</w:t>
      </w:r>
      <w:proofErr w:type="gramEnd"/>
    </w:p>
    <w:p w:rsidR="00067754" w:rsidRPr="00184757" w:rsidRDefault="00067754" w:rsidP="00067754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психолого-медико-педагогической комиссии «не обучаем» вступает в прямое противоречие с этим законом и в настоящее время подобную отметку ставить запрещено и родители могут требовать принять ребенка с особыми потребностями в ближайшую общеобразовательную школу. Комиссия может дать рекомендации по проведению реабилитационных работ, которые будут способствовать нормальному развитию и обучению ребенка, но не лишить его права на образование в той форме, которую считают наиболее приемлемой его родители. </w:t>
      </w:r>
      <w:proofErr w:type="gram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комиссии можно обжаловать в суде, т.к. ее члены обязаны не давать заключение об «обучаемости» или «</w:t>
      </w:r>
      <w:proofErr w:type="spellStart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необучаемости</w:t>
      </w:r>
      <w:proofErr w:type="spellEnd"/>
      <w:r w:rsidRPr="0006775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ребенка, а разработать рекомендации для того, чтобы ребенок стал даже с их точки зрения «обучаем», в чем, по большому счету, и заключаются их профессиональные обязанности, а заключение «не обучаем» является признаком некомпетентности, профессиональной непригодности и несоответствия занимаемой должности членов комиссии.</w:t>
      </w:r>
      <w:proofErr w:type="gramEnd"/>
    </w:p>
    <w:p w:rsidR="00184757" w:rsidRPr="00184757" w:rsidRDefault="00184757" w:rsidP="00067754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57" w:rsidRPr="00184757" w:rsidRDefault="00184757" w:rsidP="00067754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57" w:rsidRPr="00184757" w:rsidRDefault="00184757" w:rsidP="00067754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757" w:rsidRPr="00067754" w:rsidRDefault="00184757" w:rsidP="00067754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754" w:rsidRPr="00184757" w:rsidRDefault="00184757" w:rsidP="00067754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84757">
        <w:rPr>
          <w:rStyle w:val="a6"/>
          <w:sz w:val="28"/>
          <w:szCs w:val="28"/>
        </w:rPr>
        <w:t>ЦЕЛЕВОЙ ПРОЕКТ “ДОСТУПНАЯ СРЕДА”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образование, отвечающее</w:t>
      </w:r>
      <w:r w:rsidRPr="00184757">
        <w:rPr>
          <w:sz w:val="28"/>
          <w:szCs w:val="28"/>
          <w:lang w:val="en-US"/>
        </w:rPr>
        <w:t> </w:t>
      </w:r>
      <w:r w:rsidRPr="00184757">
        <w:rPr>
          <w:sz w:val="28"/>
          <w:szCs w:val="28"/>
        </w:rPr>
        <w:t>его потребностям и в полной мере использующее возможности его развития.</w:t>
      </w:r>
      <w:r w:rsidRPr="00184757">
        <w:rPr>
          <w:sz w:val="28"/>
          <w:szCs w:val="28"/>
          <w:lang w:val="en-US"/>
        </w:rPr>
        <w:t> </w:t>
      </w:r>
      <w:r w:rsidRPr="00184757">
        <w:rPr>
          <w:sz w:val="28"/>
          <w:szCs w:val="28"/>
        </w:rPr>
        <w:t>Наша школа включилась в реализацию государственной программы «Доступная среда» со своим целевым проектом.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rStyle w:val="a6"/>
          <w:sz w:val="28"/>
          <w:szCs w:val="28"/>
        </w:rPr>
        <w:t>Цель</w:t>
      </w:r>
      <w:r w:rsidRPr="00184757">
        <w:rPr>
          <w:sz w:val="28"/>
          <w:szCs w:val="28"/>
        </w:rPr>
        <w:t> проекта</w:t>
      </w:r>
      <w:r w:rsidRPr="00184757">
        <w:rPr>
          <w:sz w:val="28"/>
          <w:szCs w:val="28"/>
          <w:lang w:val="en-US"/>
        </w:rPr>
        <w:t> </w:t>
      </w:r>
      <w:r w:rsidRPr="00184757">
        <w:rPr>
          <w:sz w:val="28"/>
          <w:szCs w:val="28"/>
        </w:rPr>
        <w:t>«Доступная среда» –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ним.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 Реализация данного проекта обеспечивает: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– выявление особых образовательных потребностей детей с ОВЗ;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– создание специальных условий воспитания, обучения, позволяющих учитывать особые образовательные потребности детей с ограниченными возможностями здоровья (ОВЗ);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– возможность освоить детям с ОВЗ основную образовательную программу;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 xml:space="preserve">– индивидуально ориентированное </w:t>
      </w:r>
      <w:proofErr w:type="gramStart"/>
      <w:r w:rsidRPr="00184757">
        <w:rPr>
          <w:sz w:val="28"/>
          <w:szCs w:val="28"/>
        </w:rPr>
        <w:t>медико-социальное</w:t>
      </w:r>
      <w:proofErr w:type="gramEnd"/>
      <w:r w:rsidRPr="00184757">
        <w:rPr>
          <w:sz w:val="28"/>
          <w:szCs w:val="28"/>
        </w:rPr>
        <w:t xml:space="preserve"> и психолого педагогическое сопровождение детей с ОВЗ;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– социальную адаптацию и интеграцию детей с особыми образовательными потребностями в общеобразовательном учреждении;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– реализацию прав детей с ограниченными возможностями здоровья (ОВЗ), что будет способствовать их полноценному участию в жизни общества;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184757">
        <w:rPr>
          <w:rStyle w:val="a6"/>
          <w:sz w:val="28"/>
          <w:szCs w:val="28"/>
          <w:lang w:val="en-US"/>
        </w:rPr>
        <w:t>Мероприятия</w:t>
      </w:r>
      <w:proofErr w:type="spellEnd"/>
      <w:r w:rsidRPr="00184757">
        <w:rPr>
          <w:rStyle w:val="a6"/>
          <w:sz w:val="28"/>
          <w:szCs w:val="28"/>
          <w:lang w:val="en-US"/>
        </w:rPr>
        <w:t>:</w:t>
      </w:r>
    </w:p>
    <w:p w:rsidR="00067754" w:rsidRPr="00184757" w:rsidRDefault="00067754" w:rsidP="00067754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обследование условий образовательной среды</w:t>
      </w:r>
    </w:p>
    <w:p w:rsidR="00067754" w:rsidRPr="00184757" w:rsidRDefault="00067754" w:rsidP="00067754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184757">
        <w:rPr>
          <w:sz w:val="28"/>
          <w:szCs w:val="28"/>
          <w:lang w:val="en-US"/>
        </w:rPr>
        <w:t>создание</w:t>
      </w:r>
      <w:proofErr w:type="spellEnd"/>
      <w:r w:rsidRPr="00184757">
        <w:rPr>
          <w:sz w:val="28"/>
          <w:szCs w:val="28"/>
          <w:lang w:val="en-US"/>
        </w:rPr>
        <w:t xml:space="preserve"> </w:t>
      </w:r>
      <w:proofErr w:type="spellStart"/>
      <w:r w:rsidRPr="00184757">
        <w:rPr>
          <w:sz w:val="28"/>
          <w:szCs w:val="28"/>
          <w:lang w:val="en-US"/>
        </w:rPr>
        <w:t>условий</w:t>
      </w:r>
      <w:proofErr w:type="spellEnd"/>
      <w:r w:rsidRPr="00184757">
        <w:rPr>
          <w:sz w:val="28"/>
          <w:szCs w:val="28"/>
          <w:lang w:val="en-US"/>
        </w:rPr>
        <w:t xml:space="preserve"> </w:t>
      </w:r>
      <w:proofErr w:type="spellStart"/>
      <w:r w:rsidRPr="00184757">
        <w:rPr>
          <w:sz w:val="28"/>
          <w:szCs w:val="28"/>
          <w:lang w:val="en-US"/>
        </w:rPr>
        <w:t>образовательной</w:t>
      </w:r>
      <w:proofErr w:type="spellEnd"/>
      <w:r w:rsidRPr="00184757">
        <w:rPr>
          <w:sz w:val="28"/>
          <w:szCs w:val="28"/>
          <w:lang w:val="en-US"/>
        </w:rPr>
        <w:t xml:space="preserve"> </w:t>
      </w:r>
      <w:proofErr w:type="spellStart"/>
      <w:r w:rsidRPr="00184757">
        <w:rPr>
          <w:sz w:val="28"/>
          <w:szCs w:val="28"/>
          <w:lang w:val="en-US"/>
        </w:rPr>
        <w:t>среды</w:t>
      </w:r>
      <w:proofErr w:type="spellEnd"/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  <w:lang w:val="en-US"/>
        </w:rPr>
        <w:t xml:space="preserve">– </w:t>
      </w:r>
      <w:proofErr w:type="spellStart"/>
      <w:proofErr w:type="gramStart"/>
      <w:r w:rsidRPr="00184757">
        <w:rPr>
          <w:sz w:val="28"/>
          <w:szCs w:val="28"/>
          <w:lang w:val="en-US"/>
        </w:rPr>
        <w:t>проведение</w:t>
      </w:r>
      <w:proofErr w:type="spellEnd"/>
      <w:proofErr w:type="gramEnd"/>
      <w:r w:rsidRPr="00184757">
        <w:rPr>
          <w:sz w:val="28"/>
          <w:szCs w:val="28"/>
          <w:lang w:val="en-US"/>
        </w:rPr>
        <w:t xml:space="preserve"> </w:t>
      </w:r>
      <w:proofErr w:type="spellStart"/>
      <w:r w:rsidRPr="00184757">
        <w:rPr>
          <w:sz w:val="28"/>
          <w:szCs w:val="28"/>
          <w:lang w:val="en-US"/>
        </w:rPr>
        <w:t>ремонтных</w:t>
      </w:r>
      <w:proofErr w:type="spellEnd"/>
      <w:r w:rsidRPr="00184757">
        <w:rPr>
          <w:sz w:val="28"/>
          <w:szCs w:val="28"/>
          <w:lang w:val="en-US"/>
        </w:rPr>
        <w:t xml:space="preserve"> </w:t>
      </w:r>
      <w:proofErr w:type="spellStart"/>
      <w:r w:rsidRPr="00184757">
        <w:rPr>
          <w:sz w:val="28"/>
          <w:szCs w:val="28"/>
          <w:lang w:val="en-US"/>
        </w:rPr>
        <w:t>работ</w:t>
      </w:r>
      <w:proofErr w:type="spellEnd"/>
      <w:r w:rsidRPr="00184757">
        <w:rPr>
          <w:sz w:val="28"/>
          <w:szCs w:val="28"/>
          <w:lang w:val="en-US"/>
        </w:rPr>
        <w:t>;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– повышение квалификации педагогических кадров;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67754" w:rsidRPr="00184757" w:rsidRDefault="00067754" w:rsidP="00067754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создание банка данных детей-инвалидов и детей с ОВЗ;</w:t>
      </w:r>
    </w:p>
    <w:p w:rsidR="00067754" w:rsidRPr="00184757" w:rsidRDefault="00067754" w:rsidP="00067754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организация просветительской деятельности для родителей детей – инвалидов и детей с ОВЗ по формированию коммуникативных умений, необходимых для социальной адаптации и интеграции;</w:t>
      </w:r>
    </w:p>
    <w:p w:rsidR="00067754" w:rsidRPr="00184757" w:rsidRDefault="00067754" w:rsidP="00067754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привлечение детей – инвалидов и детей с ограниченными возможностями здоровья в различные кружки и секции;</w:t>
      </w:r>
    </w:p>
    <w:p w:rsidR="00067754" w:rsidRPr="00184757" w:rsidRDefault="00067754" w:rsidP="00067754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включение учащихся в проведение общешкольных образовательных событий;</w:t>
      </w:r>
    </w:p>
    <w:p w:rsidR="00CC3444" w:rsidRDefault="00CC344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  <w:proofErr w:type="spellStart"/>
      <w:r w:rsidRPr="00184757">
        <w:rPr>
          <w:rStyle w:val="a6"/>
          <w:sz w:val="28"/>
          <w:szCs w:val="28"/>
          <w:lang w:val="en-US"/>
        </w:rPr>
        <w:lastRenderedPageBreak/>
        <w:t>Ожидаемые</w:t>
      </w:r>
      <w:proofErr w:type="spellEnd"/>
      <w:r w:rsidRPr="00184757">
        <w:rPr>
          <w:rStyle w:val="a6"/>
          <w:sz w:val="28"/>
          <w:szCs w:val="28"/>
          <w:lang w:val="en-US"/>
        </w:rPr>
        <w:t xml:space="preserve"> </w:t>
      </w:r>
      <w:proofErr w:type="spellStart"/>
      <w:r w:rsidRPr="00184757">
        <w:rPr>
          <w:rStyle w:val="a6"/>
          <w:sz w:val="28"/>
          <w:szCs w:val="28"/>
          <w:lang w:val="en-US"/>
        </w:rPr>
        <w:t>результаты</w:t>
      </w:r>
      <w:proofErr w:type="spellEnd"/>
      <w:r w:rsidRPr="00184757">
        <w:rPr>
          <w:rStyle w:val="a6"/>
          <w:sz w:val="28"/>
          <w:szCs w:val="28"/>
          <w:lang w:val="en-US"/>
        </w:rPr>
        <w:t>:</w:t>
      </w:r>
    </w:p>
    <w:p w:rsidR="00067754" w:rsidRPr="00184757" w:rsidRDefault="00067754" w:rsidP="00067754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позитивный эффект для уровня качества образования детей с ОВЗ, повышение качества их образования, успешная социализация в обществе;</w:t>
      </w:r>
    </w:p>
    <w:p w:rsidR="00067754" w:rsidRPr="00184757" w:rsidRDefault="00067754" w:rsidP="00067754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 xml:space="preserve">обновление качества образования за счет работы над </w:t>
      </w:r>
      <w:proofErr w:type="gramStart"/>
      <w:r w:rsidRPr="00184757">
        <w:rPr>
          <w:sz w:val="28"/>
          <w:szCs w:val="28"/>
        </w:rPr>
        <w:t>индивидуальными проектами</w:t>
      </w:r>
      <w:proofErr w:type="gramEnd"/>
      <w:r w:rsidRPr="00184757">
        <w:rPr>
          <w:sz w:val="28"/>
          <w:szCs w:val="28"/>
        </w:rPr>
        <w:t>, участием в конкурсах,</w:t>
      </w:r>
      <w:r w:rsidRPr="00184757">
        <w:rPr>
          <w:sz w:val="28"/>
          <w:szCs w:val="28"/>
          <w:lang w:val="en-US"/>
        </w:rPr>
        <w:t> </w:t>
      </w:r>
      <w:r w:rsidRPr="00184757">
        <w:rPr>
          <w:sz w:val="28"/>
          <w:szCs w:val="28"/>
        </w:rPr>
        <w:t xml:space="preserve"> выставках</w:t>
      </w:r>
      <w:r w:rsidR="00184757" w:rsidRPr="00184757">
        <w:rPr>
          <w:sz w:val="28"/>
          <w:szCs w:val="28"/>
        </w:rPr>
        <w:t xml:space="preserve"> </w:t>
      </w:r>
      <w:r w:rsidRPr="00184757">
        <w:rPr>
          <w:sz w:val="28"/>
          <w:szCs w:val="28"/>
        </w:rPr>
        <w:t xml:space="preserve"> различного уровня;</w:t>
      </w:r>
    </w:p>
    <w:p w:rsidR="00067754" w:rsidRPr="00184757" w:rsidRDefault="00067754" w:rsidP="00067754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развитие ключевых компетенций детей за счёт организации информационно-образовательного пространства школы;</w:t>
      </w:r>
      <w:r w:rsidRPr="00184757">
        <w:rPr>
          <w:sz w:val="28"/>
          <w:szCs w:val="28"/>
          <w:lang w:val="en-US"/>
        </w:rPr>
        <w:t> </w:t>
      </w:r>
    </w:p>
    <w:p w:rsidR="00067754" w:rsidRPr="00184757" w:rsidRDefault="00067754" w:rsidP="00067754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 xml:space="preserve">реабилитация и сохранение физического и психического здоровья </w:t>
      </w:r>
      <w:proofErr w:type="gramStart"/>
      <w:r w:rsidRPr="00184757">
        <w:rPr>
          <w:sz w:val="28"/>
          <w:szCs w:val="28"/>
        </w:rPr>
        <w:t>обучающихся</w:t>
      </w:r>
      <w:proofErr w:type="gramEnd"/>
      <w:r w:rsidRPr="00184757">
        <w:rPr>
          <w:sz w:val="28"/>
          <w:szCs w:val="28"/>
        </w:rPr>
        <w:t>;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84757">
        <w:rPr>
          <w:sz w:val="28"/>
          <w:szCs w:val="28"/>
        </w:rPr>
        <w:t> </w:t>
      </w:r>
    </w:p>
    <w:p w:rsidR="00067754" w:rsidRPr="00184757" w:rsidRDefault="00067754" w:rsidP="0006775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A25FE" w:rsidRPr="00184757" w:rsidRDefault="007A25FE">
      <w:pPr>
        <w:rPr>
          <w:rFonts w:ascii="Times New Roman" w:hAnsi="Times New Roman" w:cs="Times New Roman"/>
          <w:sz w:val="28"/>
          <w:szCs w:val="28"/>
        </w:rPr>
      </w:pPr>
    </w:p>
    <w:sectPr w:rsidR="007A25FE" w:rsidRPr="00184757" w:rsidSect="0018475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669"/>
    <w:multiLevelType w:val="multilevel"/>
    <w:tmpl w:val="211C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A206A"/>
    <w:multiLevelType w:val="multilevel"/>
    <w:tmpl w:val="637C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C40F4F"/>
    <w:multiLevelType w:val="multilevel"/>
    <w:tmpl w:val="E08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54"/>
    <w:rsid w:val="00067754"/>
    <w:rsid w:val="00184757"/>
    <w:rsid w:val="007A25FE"/>
    <w:rsid w:val="00C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77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7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136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8433">
                          <w:blockQuote w:val="1"/>
                          <w:marLeft w:val="450"/>
                          <w:marRight w:val="4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2828">
                          <w:blockQuote w:val="1"/>
                          <w:marLeft w:val="450"/>
                          <w:marRight w:val="4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300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0.68edu.ru/activities/integrated-learning/17-materials-for-parents/61-refere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Inform3</dc:creator>
  <cp:lastModifiedBy>Inform3</cp:lastModifiedBy>
  <cp:revision>4</cp:revision>
  <dcterms:created xsi:type="dcterms:W3CDTF">2018-06-18T08:39:00Z</dcterms:created>
  <dcterms:modified xsi:type="dcterms:W3CDTF">2018-06-21T07:11:00Z</dcterms:modified>
</cp:coreProperties>
</file>